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D8E0" w14:textId="2D64FFFD" w:rsidR="00E14C4A" w:rsidRDefault="00E14C4A" w:rsidP="00E14C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4C4A">
        <w:rPr>
          <w:rFonts w:ascii="Arial" w:hAnsi="Arial" w:cs="Arial"/>
          <w:b/>
          <w:bCs/>
          <w:sz w:val="24"/>
          <w:szCs w:val="24"/>
        </w:rPr>
        <w:t>Wniosek o zapewnienie dostępności</w:t>
      </w:r>
    </w:p>
    <w:p w14:paraId="699C6835" w14:textId="7973D4D5" w:rsidR="00E14C4A" w:rsidRDefault="00E14C4A" w:rsidP="00E14C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4C4A">
        <w:rPr>
          <w:rFonts w:ascii="Arial" w:hAnsi="Arial" w:cs="Arial"/>
          <w:b/>
          <w:bCs/>
          <w:sz w:val="24"/>
          <w:szCs w:val="24"/>
        </w:rPr>
        <w:t xml:space="preserve">architektonicznej i </w:t>
      </w:r>
      <w:proofErr w:type="spellStart"/>
      <w:r w:rsidRPr="00E14C4A">
        <w:rPr>
          <w:rFonts w:ascii="Arial" w:hAnsi="Arial" w:cs="Arial"/>
          <w:b/>
          <w:bCs/>
          <w:sz w:val="24"/>
          <w:szCs w:val="24"/>
        </w:rPr>
        <w:t>informacyjno</w:t>
      </w:r>
      <w:proofErr w:type="spellEnd"/>
      <w:r w:rsidRPr="00E14C4A">
        <w:rPr>
          <w:rFonts w:ascii="Arial" w:hAnsi="Arial" w:cs="Arial"/>
          <w:b/>
          <w:bCs/>
          <w:sz w:val="24"/>
          <w:szCs w:val="24"/>
        </w:rPr>
        <w:t xml:space="preserve"> – komunikacyjnej</w:t>
      </w:r>
    </w:p>
    <w:p w14:paraId="787543F1" w14:textId="77777777" w:rsidR="00E14C4A" w:rsidRDefault="00E14C4A" w:rsidP="00E14C4A">
      <w:pPr>
        <w:rPr>
          <w:rFonts w:ascii="Arial" w:hAnsi="Arial" w:cs="Arial"/>
          <w:b/>
          <w:bCs/>
          <w:sz w:val="24"/>
          <w:szCs w:val="24"/>
        </w:rPr>
      </w:pPr>
    </w:p>
    <w:p w14:paraId="5054C60E" w14:textId="2CDF2351" w:rsidR="008113A3" w:rsidRPr="008113A3" w:rsidRDefault="00FE007D" w:rsidP="008113A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Proszę zaznaczyć odpowiedni status</w:t>
      </w:r>
      <w:r w:rsidR="008113A3" w:rsidRPr="008113A3">
        <w:rPr>
          <w:rFonts w:ascii="Arial" w:hAnsi="Arial" w:cs="Arial"/>
          <w:b/>
          <w:bCs/>
          <w:sz w:val="24"/>
          <w:szCs w:val="24"/>
        </w:rPr>
        <w:t>.</w:t>
      </w:r>
    </w:p>
    <w:p w14:paraId="0B44AA64" w14:textId="075A97DF" w:rsidR="008113A3" w:rsidRPr="00FE007D" w:rsidRDefault="00FE007D" w:rsidP="008113A3">
      <w:pPr>
        <w:rPr>
          <w:rFonts w:ascii="Arial" w:hAnsi="Arial" w:cs="Arial"/>
          <w:sz w:val="24"/>
          <w:szCs w:val="24"/>
        </w:rPr>
      </w:pPr>
      <w:r w:rsidRPr="00FE007D">
        <w:rPr>
          <w:rFonts w:ascii="Arial" w:hAnsi="Arial" w:cs="Arial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6275" wp14:editId="5EFFDE6C">
                <wp:simplePos x="0" y="0"/>
                <wp:positionH relativeFrom="column">
                  <wp:posOffset>52705</wp:posOffset>
                </wp:positionH>
                <wp:positionV relativeFrom="paragraph">
                  <wp:posOffset>13970</wp:posOffset>
                </wp:positionV>
                <wp:extent cx="295275" cy="171450"/>
                <wp:effectExtent l="0" t="0" r="28575" b="19050"/>
                <wp:wrapNone/>
                <wp:docPr id="37074717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505201" id="Prostokąt: zaokrąglone rogi 3" o:spid="_x0000_s1026" style="position:absolute;margin-left:4.15pt;margin-top:1.1pt;width:23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" fillcolor="#156082 [3204]" strokecolor="#030e13 [48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="008113A3" w:rsidRPr="00FE007D">
        <w:rPr>
          <w:rFonts w:ascii="Arial" w:hAnsi="Arial" w:cs="Arial"/>
          <w:sz w:val="24"/>
          <w:szCs w:val="24"/>
        </w:rPr>
        <w:t>Osoba ze szczególnymi potrzebami</w:t>
      </w:r>
    </w:p>
    <w:p w14:paraId="16E78ABA" w14:textId="45286F58" w:rsidR="008113A3" w:rsidRPr="00FE007D" w:rsidRDefault="00FE007D" w:rsidP="008113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074C95" wp14:editId="573D11E8">
            <wp:extent cx="304800" cy="182880"/>
            <wp:effectExtent l="0" t="0" r="0" b="7620"/>
            <wp:docPr id="113456934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8113A3" w:rsidRPr="00FE007D">
        <w:rPr>
          <w:rFonts w:ascii="Arial" w:hAnsi="Arial" w:cs="Arial"/>
          <w:sz w:val="24"/>
          <w:szCs w:val="24"/>
        </w:rPr>
        <w:t>Przedstawiciel ustawowy osoby ze szczególnymi potrzebam</w:t>
      </w:r>
      <w:r w:rsidRPr="00FE007D">
        <w:rPr>
          <w:rFonts w:ascii="Arial" w:hAnsi="Arial" w:cs="Arial"/>
          <w:sz w:val="24"/>
          <w:szCs w:val="24"/>
        </w:rPr>
        <w:t>i</w:t>
      </w:r>
      <w:r w:rsidRPr="00FE007D">
        <w:rPr>
          <w:rFonts w:ascii="Arial" w:hAnsi="Arial" w:cs="Arial"/>
          <w:sz w:val="24"/>
          <w:szCs w:val="24"/>
        </w:rPr>
        <w:br/>
      </w:r>
    </w:p>
    <w:p w14:paraId="5CDD7DA0" w14:textId="4BC1C887" w:rsid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>Instrukcja wypełniania</w:t>
      </w:r>
    </w:p>
    <w:p w14:paraId="23039092" w14:textId="7E44BAD1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Wypełnij ten wniosek, jeżeli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potrzebujesz zapewnienia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dostępności architektonicznej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lub informacyjno-komunikacyjnej.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Podmiot publiczny ustali Twoje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prawo do żądania dostępności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i je zrealizuje lub zapewni dostęp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alternatywny.</w:t>
      </w:r>
    </w:p>
    <w:p w14:paraId="6BE4BC6D" w14:textId="352247B2" w:rsidR="00645B2F" w:rsidRDefault="00645B2F" w:rsidP="00645B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Wypełnij WIELKIMI LITERAMI wyraźnym pismem.</w:t>
      </w:r>
    </w:p>
    <w:p w14:paraId="239559FC" w14:textId="6DE7AD00" w:rsidR="00645B2F" w:rsidRDefault="00645B2F" w:rsidP="00645B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We wniosku podaj adres do korespondencji w tej sprawie.</w:t>
      </w:r>
    </w:p>
    <w:p w14:paraId="42751980" w14:textId="16528F6A" w:rsidR="00645B2F" w:rsidRP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>Dane wnioskodawcy</w:t>
      </w:r>
    </w:p>
    <w:p w14:paraId="2017ED8B" w14:textId="6C885A5E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45B2F">
        <w:rPr>
          <w:rFonts w:ascii="Arial" w:hAnsi="Arial" w:cs="Arial"/>
          <w:sz w:val="24"/>
          <w:szCs w:val="24"/>
        </w:rPr>
        <w:t>mię*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</w:t>
      </w:r>
    </w:p>
    <w:p w14:paraId="5100A1B8" w14:textId="03CC4084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Nazwisko*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……………………………………………………………………………………..</w:t>
      </w:r>
    </w:p>
    <w:p w14:paraId="204900D6" w14:textId="055058A2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Ulica, numer domu i lokalu*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5E237CB3" w14:textId="0B895BE0" w:rsid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Kod pocztowy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69A35F62" w14:textId="765D24E8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3B8F2684" w14:textId="5B1A3938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Państwo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………………………………………………………………………………………...</w:t>
      </w:r>
    </w:p>
    <w:p w14:paraId="7DC56FB7" w14:textId="5A781A84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Numer telefonu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………………………………………………………………………………...</w:t>
      </w:r>
    </w:p>
    <w:p w14:paraId="47647497" w14:textId="15B6F99B" w:rsid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Adres e-mail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04A16CB2" w14:textId="30F832F3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Dane wnioskodawcy Wpisz dane w polach poniżej</w:t>
      </w:r>
      <w:r w:rsidR="00056EB1">
        <w:rPr>
          <w:rFonts w:ascii="Arial" w:hAnsi="Arial" w:cs="Arial"/>
          <w:sz w:val="24"/>
          <w:szCs w:val="24"/>
        </w:rPr>
        <w:t>……………………………………….</w:t>
      </w:r>
    </w:p>
    <w:p w14:paraId="3FD38A88" w14:textId="439D2B6F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Miejscowość</w:t>
      </w:r>
      <w:r w:rsidR="00056EB1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31766125" w14:textId="1731563B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Państwo</w:t>
      </w:r>
      <w:r w:rsidR="00056EB1"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14:paraId="257984D6" w14:textId="1347435E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Numer telefonu</w:t>
      </w:r>
      <w:r w:rsidR="00056EB1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14:paraId="41E9C8A7" w14:textId="243617A1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Adres e-mail</w:t>
      </w:r>
      <w:r w:rsidR="00056EB1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br/>
      </w:r>
    </w:p>
    <w:p w14:paraId="40C39060" w14:textId="77777777" w:rsidR="00645B2F" w:rsidRP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>Zakres wniosku</w:t>
      </w:r>
    </w:p>
    <w:p w14:paraId="348B9A36" w14:textId="1427F30A" w:rsid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Napisz, dlaczego jest Ci trudno skorzystać z podmiotu publicznego.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Możesz wskazać kilka barier. Jeżeli w polu jest zbyt mało miejsca,</w:t>
      </w:r>
      <w:r w:rsidR="003F3059"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dodaj opis jako załącznik wniosku.</w:t>
      </w:r>
    </w:p>
    <w:p w14:paraId="7D67B0BD" w14:textId="77777777" w:rsidR="003F3059" w:rsidRDefault="003F3059" w:rsidP="003F3059">
      <w:pPr>
        <w:rPr>
          <w:rFonts w:ascii="Arial" w:hAnsi="Arial" w:cs="Arial"/>
          <w:sz w:val="24"/>
          <w:szCs w:val="24"/>
        </w:rPr>
      </w:pPr>
      <w:r w:rsidRPr="003F3059">
        <w:rPr>
          <w:rFonts w:ascii="Arial" w:hAnsi="Arial" w:cs="Arial"/>
          <w:sz w:val="24"/>
          <w:szCs w:val="24"/>
          <w:u w:val="single"/>
        </w:rPr>
        <w:t>Jako barierę w dostępności wskazuję</w:t>
      </w:r>
      <w:r w:rsidRPr="003F3059">
        <w:rPr>
          <w:rFonts w:ascii="Arial" w:hAnsi="Arial" w:cs="Arial"/>
          <w:sz w:val="24"/>
          <w:szCs w:val="24"/>
        </w:rPr>
        <w:t>:</w:t>
      </w:r>
    </w:p>
    <w:p w14:paraId="46519E9A" w14:textId="400A5468" w:rsidR="003F3059" w:rsidRPr="003F3059" w:rsidRDefault="003F3059" w:rsidP="003F3059">
      <w:pPr>
        <w:rPr>
          <w:rFonts w:ascii="Arial" w:hAnsi="Arial" w:cs="Arial"/>
          <w:sz w:val="24"/>
          <w:szCs w:val="24"/>
        </w:rPr>
      </w:pPr>
      <w:bookmarkStart w:id="0" w:name="_Hlk162353552"/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629DB00D" w14:textId="68B9E6D3" w:rsidR="00035F9E" w:rsidRPr="00035F9E" w:rsidRDefault="00035F9E" w:rsidP="00035F9E">
      <w:pPr>
        <w:rPr>
          <w:rFonts w:ascii="Arial" w:hAnsi="Arial" w:cs="Arial"/>
          <w:b/>
          <w:bCs/>
          <w:sz w:val="24"/>
          <w:szCs w:val="24"/>
        </w:rPr>
      </w:pPr>
      <w:r w:rsidRPr="00035F9E">
        <w:rPr>
          <w:rFonts w:ascii="Arial" w:hAnsi="Arial" w:cs="Arial"/>
          <w:b/>
          <w:bCs/>
          <w:sz w:val="24"/>
          <w:szCs w:val="24"/>
        </w:rPr>
        <w:t>Uzasadnienie potrzeby dostępności:</w:t>
      </w:r>
    </w:p>
    <w:p w14:paraId="2C1FB85C" w14:textId="42871CAE" w:rsidR="003F3059" w:rsidRDefault="00035F9E" w:rsidP="00035F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035F9E">
        <w:rPr>
          <w:rFonts w:ascii="Arial" w:hAnsi="Arial" w:cs="Arial"/>
          <w:sz w:val="24"/>
          <w:szCs w:val="24"/>
        </w:rPr>
        <w:t>Napisz, dlaczego potrzebujesz zapewnienia przez podmiot publiczny</w:t>
      </w:r>
      <w:r>
        <w:rPr>
          <w:rFonts w:ascii="Arial" w:hAnsi="Arial" w:cs="Arial"/>
          <w:sz w:val="24"/>
          <w:szCs w:val="24"/>
        </w:rPr>
        <w:t xml:space="preserve"> </w:t>
      </w:r>
      <w:r w:rsidRPr="00035F9E">
        <w:rPr>
          <w:rFonts w:ascii="Arial" w:hAnsi="Arial" w:cs="Arial"/>
          <w:sz w:val="24"/>
          <w:szCs w:val="24"/>
        </w:rPr>
        <w:t>dostępności architektonicznej lub informacyjno-komunikacyjnej</w:t>
      </w:r>
      <w:r>
        <w:rPr>
          <w:rFonts w:ascii="Arial" w:hAnsi="Arial" w:cs="Arial"/>
          <w:sz w:val="24"/>
          <w:szCs w:val="24"/>
        </w:rPr>
        <w:t>)</w:t>
      </w:r>
      <w:r w:rsidRPr="00035F9E">
        <w:rPr>
          <w:rFonts w:ascii="Arial" w:hAnsi="Arial" w:cs="Arial"/>
          <w:sz w:val="24"/>
          <w:szCs w:val="24"/>
        </w:rPr>
        <w:t>.</w:t>
      </w:r>
    </w:p>
    <w:p w14:paraId="38CD4A58" w14:textId="5464288F" w:rsidR="00035F9E" w:rsidRDefault="00035F9E" w:rsidP="00035F9E">
      <w:pPr>
        <w:rPr>
          <w:rFonts w:ascii="Arial" w:hAnsi="Arial" w:cs="Arial"/>
          <w:sz w:val="24"/>
          <w:szCs w:val="24"/>
        </w:rPr>
      </w:pPr>
      <w:r w:rsidRPr="00035F9E">
        <w:rPr>
          <w:rFonts w:ascii="Arial" w:hAnsi="Arial" w:cs="Arial"/>
          <w:sz w:val="24"/>
          <w:szCs w:val="24"/>
          <w:u w:val="single"/>
        </w:rPr>
        <w:t>Potrzebuję zapewnienia dostępności, żeby</w:t>
      </w:r>
      <w:r w:rsidRPr="00035F9E">
        <w:rPr>
          <w:rFonts w:ascii="Arial" w:hAnsi="Arial" w:cs="Arial"/>
          <w:sz w:val="24"/>
          <w:szCs w:val="24"/>
        </w:rPr>
        <w:t>:</w:t>
      </w:r>
    </w:p>
    <w:p w14:paraId="1B8D7073" w14:textId="780A3803" w:rsidR="00035F9E" w:rsidRDefault="00035F9E" w:rsidP="00035F9E">
      <w:pPr>
        <w:rPr>
          <w:rFonts w:ascii="Arial" w:hAnsi="Arial" w:cs="Arial"/>
          <w:sz w:val="24"/>
          <w:szCs w:val="24"/>
        </w:rPr>
      </w:pPr>
      <w:bookmarkStart w:id="1" w:name="_Hlk162353641"/>
      <w:r w:rsidRPr="00035F9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491AAEA8" w14:textId="77777777" w:rsidR="00A61E3E" w:rsidRPr="00A61E3E" w:rsidRDefault="00A61E3E" w:rsidP="00A61E3E">
      <w:pPr>
        <w:rPr>
          <w:rFonts w:ascii="Arial" w:hAnsi="Arial" w:cs="Arial"/>
          <w:sz w:val="24"/>
          <w:szCs w:val="24"/>
        </w:rPr>
      </w:pPr>
      <w:r w:rsidRPr="00A61E3E">
        <w:rPr>
          <w:rFonts w:ascii="Arial" w:hAnsi="Arial" w:cs="Arial"/>
          <w:sz w:val="24"/>
          <w:szCs w:val="24"/>
          <w:u w:val="single"/>
        </w:rPr>
        <w:t>Proszę o zapewnienie dostępności poprzez</w:t>
      </w:r>
      <w:r w:rsidRPr="00A61E3E">
        <w:rPr>
          <w:rFonts w:ascii="Arial" w:hAnsi="Arial" w:cs="Arial"/>
          <w:sz w:val="24"/>
          <w:szCs w:val="24"/>
        </w:rPr>
        <w:t>:</w:t>
      </w:r>
    </w:p>
    <w:p w14:paraId="084F22B2" w14:textId="0C714097" w:rsidR="00035F9E" w:rsidRDefault="00A61E3E" w:rsidP="00A61E3E">
      <w:pPr>
        <w:rPr>
          <w:rFonts w:ascii="Arial" w:hAnsi="Arial" w:cs="Arial"/>
          <w:sz w:val="24"/>
          <w:szCs w:val="24"/>
        </w:rPr>
      </w:pPr>
      <w:r w:rsidRPr="00A61E3E">
        <w:rPr>
          <w:rFonts w:ascii="Arial" w:hAnsi="Arial" w:cs="Arial"/>
          <w:sz w:val="24"/>
          <w:szCs w:val="24"/>
        </w:rPr>
        <w:t>Wypełnij jeżeli chcesz, żeby podmiot publiczny zapewnił dostępność</w:t>
      </w:r>
      <w:r>
        <w:rPr>
          <w:rFonts w:ascii="Arial" w:hAnsi="Arial" w:cs="Arial"/>
          <w:sz w:val="24"/>
          <w:szCs w:val="24"/>
        </w:rPr>
        <w:t xml:space="preserve"> </w:t>
      </w:r>
      <w:r w:rsidRPr="00A61E3E">
        <w:rPr>
          <w:rFonts w:ascii="Arial" w:hAnsi="Arial" w:cs="Arial"/>
          <w:sz w:val="24"/>
          <w:szCs w:val="24"/>
        </w:rPr>
        <w:t>w określony sposób</w:t>
      </w:r>
      <w:r>
        <w:rPr>
          <w:rFonts w:ascii="Arial" w:hAnsi="Arial" w:cs="Arial"/>
          <w:sz w:val="24"/>
          <w:szCs w:val="24"/>
        </w:rPr>
        <w:t>:</w:t>
      </w:r>
    </w:p>
    <w:p w14:paraId="0AFDCF77" w14:textId="77777777" w:rsidR="00A61E3E" w:rsidRPr="00A61E3E" w:rsidRDefault="00A61E3E" w:rsidP="00A61E3E">
      <w:pPr>
        <w:rPr>
          <w:rFonts w:ascii="Arial" w:hAnsi="Arial" w:cs="Arial"/>
          <w:sz w:val="24"/>
          <w:szCs w:val="24"/>
        </w:rPr>
      </w:pPr>
      <w:r w:rsidRPr="00A61E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60C70" w14:textId="77777777" w:rsidR="001F5B38" w:rsidRDefault="001F5B38" w:rsidP="001F5B38">
      <w:pPr>
        <w:rPr>
          <w:rFonts w:ascii="Arial" w:hAnsi="Arial" w:cs="Arial"/>
          <w:sz w:val="24"/>
          <w:szCs w:val="24"/>
        </w:rPr>
      </w:pPr>
      <w:r w:rsidRPr="001F5B38">
        <w:rPr>
          <w:rFonts w:ascii="Arial" w:hAnsi="Arial" w:cs="Arial"/>
          <w:b/>
          <w:bCs/>
          <w:sz w:val="24"/>
          <w:szCs w:val="24"/>
        </w:rPr>
        <w:t>Sposób kontaktu</w:t>
      </w:r>
    </w:p>
    <w:p w14:paraId="1DB7DB7A" w14:textId="52E02367" w:rsidR="001F5B38" w:rsidRPr="001F5B38" w:rsidRDefault="001F5B38" w:rsidP="001F5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F5B38">
        <w:rPr>
          <w:rFonts w:ascii="Arial" w:hAnsi="Arial" w:cs="Arial"/>
          <w:sz w:val="24"/>
          <w:szCs w:val="24"/>
        </w:rPr>
        <w:t>Wybierz sposób kontaktu w sprawie wniosku</w:t>
      </w:r>
      <w:r>
        <w:rPr>
          <w:rFonts w:ascii="Arial" w:hAnsi="Arial" w:cs="Arial"/>
          <w:sz w:val="24"/>
          <w:szCs w:val="24"/>
        </w:rPr>
        <w:t>):</w:t>
      </w:r>
    </w:p>
    <w:p w14:paraId="59CB4D6F" w14:textId="685155E9" w:rsidR="00A61E3E" w:rsidRDefault="001F5B38" w:rsidP="001F5B38">
      <w:pPr>
        <w:rPr>
          <w:rFonts w:ascii="Arial" w:hAnsi="Arial" w:cs="Arial"/>
          <w:sz w:val="24"/>
          <w:szCs w:val="24"/>
        </w:rPr>
      </w:pPr>
      <w:r w:rsidRPr="001F5B38">
        <w:rPr>
          <w:rFonts w:ascii="Arial" w:hAnsi="Arial" w:cs="Arial"/>
          <w:sz w:val="24"/>
          <w:szCs w:val="24"/>
        </w:rPr>
        <w:t>Listownie na adres wskazany we wniosku</w:t>
      </w:r>
      <w:r>
        <w:rPr>
          <w:rFonts w:ascii="Arial" w:hAnsi="Arial" w:cs="Arial"/>
          <w:sz w:val="24"/>
          <w:szCs w:val="24"/>
        </w:rPr>
        <w:t>……………………………………………….</w:t>
      </w:r>
      <w:r>
        <w:rPr>
          <w:rFonts w:ascii="Arial" w:hAnsi="Arial" w:cs="Arial"/>
          <w:sz w:val="24"/>
          <w:szCs w:val="24"/>
        </w:rPr>
        <w:br/>
      </w:r>
      <w:r w:rsidRPr="001F5B38">
        <w:rPr>
          <w:rFonts w:ascii="Arial" w:hAnsi="Arial" w:cs="Arial"/>
          <w:sz w:val="24"/>
          <w:szCs w:val="24"/>
        </w:rPr>
        <w:t>Elektronicznie, na adres email</w:t>
      </w: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  <w:r>
        <w:rPr>
          <w:rFonts w:ascii="Arial" w:hAnsi="Arial" w:cs="Arial"/>
          <w:sz w:val="24"/>
          <w:szCs w:val="24"/>
        </w:rPr>
        <w:br/>
      </w:r>
      <w:r w:rsidRPr="001F5B38">
        <w:rPr>
          <w:rFonts w:ascii="Arial" w:hAnsi="Arial" w:cs="Arial"/>
          <w:sz w:val="24"/>
          <w:szCs w:val="24"/>
        </w:rPr>
        <w:t>Inny, napisz jak</w:t>
      </w:r>
      <w:r>
        <w:rPr>
          <w:rFonts w:ascii="Arial" w:hAnsi="Arial" w:cs="Arial"/>
          <w:sz w:val="24"/>
          <w:szCs w:val="24"/>
        </w:rPr>
        <w:t>i …………………………………………………………………………….</w:t>
      </w:r>
    </w:p>
    <w:p w14:paraId="237C6A7D" w14:textId="77777777" w:rsidR="00035F9E" w:rsidRPr="00035F9E" w:rsidRDefault="00035F9E" w:rsidP="00035F9E">
      <w:pPr>
        <w:rPr>
          <w:rFonts w:ascii="Arial" w:hAnsi="Arial" w:cs="Arial"/>
          <w:sz w:val="24"/>
          <w:szCs w:val="24"/>
        </w:rPr>
      </w:pPr>
    </w:p>
    <w:p w14:paraId="290E84A2" w14:textId="77777777" w:rsidR="00645B2F" w:rsidRDefault="00645B2F" w:rsidP="00645B2F">
      <w:pPr>
        <w:rPr>
          <w:rFonts w:ascii="Arial" w:hAnsi="Arial" w:cs="Arial"/>
          <w:sz w:val="24"/>
          <w:szCs w:val="24"/>
        </w:rPr>
      </w:pPr>
    </w:p>
    <w:p w14:paraId="69C2CCF3" w14:textId="77777777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</w:p>
    <w:p w14:paraId="660C4D92" w14:textId="713D6968" w:rsidR="00E14C4A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Potrzebujesz wsparcia? Zadzwoń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pod numer telefonu</w:t>
      </w:r>
      <w:r>
        <w:rPr>
          <w:rFonts w:ascii="Arial" w:hAnsi="Arial" w:cs="Arial"/>
          <w:sz w:val="24"/>
          <w:szCs w:val="24"/>
        </w:rPr>
        <w:t xml:space="preserve"> 68 419 69 28 lub napisz : </w:t>
      </w:r>
      <w:hyperlink r:id="rId6" w:history="1">
        <w:r w:rsidRPr="00E63C9C">
          <w:rPr>
            <w:rStyle w:val="Hipercze"/>
            <w:rFonts w:ascii="Arial" w:hAnsi="Arial" w:cs="Arial"/>
            <w:sz w:val="24"/>
            <w:szCs w:val="24"/>
          </w:rPr>
          <w:t>asobiak@wfosgw.zgora.pl</w:t>
        </w:r>
      </w:hyperlink>
    </w:p>
    <w:p w14:paraId="4FE29062" w14:textId="77777777" w:rsidR="004A14A0" w:rsidRDefault="004A14A0"/>
    <w:p w14:paraId="2DB2EE2F" w14:textId="77777777" w:rsidR="005379B8" w:rsidRDefault="005379B8"/>
    <w:p w14:paraId="6FF0B1A5" w14:textId="77777777" w:rsidR="005379B8" w:rsidRDefault="005379B8"/>
    <w:p w14:paraId="643D3991" w14:textId="6FBDFAA4" w:rsidR="005379B8" w:rsidRPr="005379B8" w:rsidRDefault="005379B8" w:rsidP="005379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79B8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5379B8">
        <w:rPr>
          <w:rFonts w:ascii="Arial" w:hAnsi="Arial" w:cs="Arial"/>
          <w:b/>
          <w:bCs/>
          <w:sz w:val="24"/>
          <w:szCs w:val="24"/>
        </w:rPr>
        <w:t>O PRZETWARZANIU DANYCH OSOBOWYCH PRZEZ WOJEWÓDZKI FUNDUSZ OCHRONY ŚRODOWISKA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379B8">
        <w:rPr>
          <w:rFonts w:ascii="Arial" w:hAnsi="Arial" w:cs="Arial"/>
          <w:b/>
          <w:bCs/>
          <w:sz w:val="24"/>
          <w:szCs w:val="24"/>
        </w:rPr>
        <w:t>I GOSPODARKI WODNEJ W ZIELONEJ GÓRZE</w:t>
      </w:r>
    </w:p>
    <w:p w14:paraId="1BD65189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 xml:space="preserve"> </w:t>
      </w:r>
    </w:p>
    <w:p w14:paraId="0802B0CA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 xml:space="preserve"> Zgodnie z art. 13 oraz 14 ogólnego rozporządzenia o ochronie danych osobowych z dnia 27 kwietnia 2016 r. (Dz. Urz. UE L 119 z 04.05.2016) informujemy, iż:</w:t>
      </w:r>
    </w:p>
    <w:p w14:paraId="6A44FBD0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 xml:space="preserve"> 1. Administratorem danych osobowych jest Wojewódzki Funduszu Ochrony Środowiska i Gospodarki Wodnej w Zielonej Górze z siedzibą w Zielonej Górze, ul. Miodowa 11, 65-602 Zielona Góra, tel.: 68 419 6900, e-mail: sekretariat @wfosigw.zgora.pl.</w:t>
      </w:r>
    </w:p>
    <w:p w14:paraId="737D50DF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2. W sprawach dotyczących przetwarzania danych osobowych oraz korzystania z praw związanych z przetwarzaniem danych można się skontaktować z Inspektorem Ochrony Danych pod adresem: Wojewódzki Funduszu Ochrony Środowiska i Gospodarki Wodnej w Zielonej Górze ul. Miodowa 11, 65-602 Zielona Góra, tel.: 68 419 6909, e-mail: iod@wfosigw.zgora.pl.</w:t>
      </w:r>
    </w:p>
    <w:p w14:paraId="299473F3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3. Dane osobowe przetwarzane są w celu realizacji ustawowych zadań i spraw związanych m. in. z:</w:t>
      </w:r>
    </w:p>
    <w:p w14:paraId="52C18667" w14:textId="30BD7854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- oceną wniosków dotyczących przyznania pomocy finansowej ze środków Wojewódzkiego Funduszu Ochrony Środowiska</w:t>
      </w:r>
      <w:r>
        <w:rPr>
          <w:rFonts w:ascii="Arial" w:hAnsi="Arial" w:cs="Arial"/>
          <w:sz w:val="24"/>
          <w:szCs w:val="24"/>
        </w:rPr>
        <w:t xml:space="preserve"> </w:t>
      </w:r>
      <w:r w:rsidRPr="005379B8">
        <w:rPr>
          <w:rFonts w:ascii="Arial" w:hAnsi="Arial" w:cs="Arial"/>
          <w:sz w:val="24"/>
          <w:szCs w:val="24"/>
        </w:rPr>
        <w:t>i Gospodarki Wodnej w Zielonej Górze na realizację zadań z zakresu ochrony środowiska,</w:t>
      </w:r>
    </w:p>
    <w:p w14:paraId="654E0BC9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- realizacją umów dofinansowanych zadań,</w:t>
      </w:r>
    </w:p>
    <w:p w14:paraId="7E270D36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- realizacją spraw związanych z bieżącą działalnością Wojewódzkiego Funduszu Ochrony Środowiska i Gospodarki Wodnej w Zielonej Górze.</w:t>
      </w:r>
    </w:p>
    <w:p w14:paraId="3B32BFBD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4. Dane osobowe przetwarzane są na podstawie obowiązujących przepisów prawa unijnego i krajowego, w szczególności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oraz Ustawy z dnia 27 kwietnia 2001 r. Prawo ochrony środowiska. Przetwarzanie ma miejsce gdy:</w:t>
      </w:r>
    </w:p>
    <w:p w14:paraId="24F27786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- osoba, której dane dotyczą wyraziła zgodę na przetwarzanie swoich danych osobowych,</w:t>
      </w:r>
    </w:p>
    <w:p w14:paraId="04E01C8F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- przetwarzanie jest niezbędne do wykonania umowy, której stroną jest osoba, której dane dotyczą, lub do podjęcia działań na żądanie osoby, której dane dotyczą, przed zawarciem umowy,</w:t>
      </w:r>
    </w:p>
    <w:p w14:paraId="24B45B5D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- przetwarzanie jest niezbędne do wypełnienia obowiązku prawnego ciążącego na administratorze,</w:t>
      </w:r>
    </w:p>
    <w:p w14:paraId="3621C837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lastRenderedPageBreak/>
        <w:t>- przetwarzanie jest niezbędne do wykonania zadania realizowanego w interesie publicznym lub w ramach sprawowania władzy publicznej powierzonej Administratorowi,</w:t>
      </w:r>
    </w:p>
    <w:p w14:paraId="490AC01E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- przetwarzanie jest niezbędne w celu ochrony żywotnych interesów osoby, której dane dotyczą lub innej osoby fizycznej.</w:t>
      </w:r>
    </w:p>
    <w:p w14:paraId="3C792C72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5. Zebrane dane osobowe mogą zostać udostępniane podmiotom/osobom uprawnionym do przeprowadzania w Funduszu czynności kontrolnych i audytowych oraz organom władzy publicznej oraz podmiotom wykonującym zadania publiczne lub działające na zlecenie organów władzy publicznej, w zakresie i w celach, które wynikają z przepisów powszechnie obowiązującego prawa. Dane przekazywane będą również podmiotom uczestniczącym w wykonywaniu czynności polegających na obsłudze systemów teleinformatycznych lub udostępnianiu Funduszowi narzędzi teleinformatycznych.</w:t>
      </w:r>
    </w:p>
    <w:p w14:paraId="0FAADA53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6. Dane osobowe nie będą przekazywane do państwa trzeciego ani organizacji międzynarodowej.</w:t>
      </w:r>
    </w:p>
    <w:p w14:paraId="28864B84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7. Dane osobowe przetwarzane przez WFOŚiGW w Zielonej Górze przechowywane będą przez okres niezbędny do realizacji celu dla jakiego zostały zebrane oraz zgodnie z terminami archiwizacji określonymi m.in. przez ustawę z dnia 14 lipca 1983 r. o narodowym zasobie archiwalnym i archiwach (Dz.U. z 2018 r., poz. 217) oraz zgodnie z obowiązującym</w:t>
      </w:r>
    </w:p>
    <w:p w14:paraId="430BC49F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w WFOŚiGW w Zielonej Górze jednolitym rzeczowym wykazem akt.</w:t>
      </w:r>
    </w:p>
    <w:p w14:paraId="3582CE0C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8. Osobie, której dane są przetwarzane przysługuje prawo dostępu do treści danych oraz żądania ich sprostowania, usunięcia, ograniczenia przetwarzania oraz prawo wniesienia sprzeciwu względem przetwarzania danych i prawo do przenoszenia danych.</w:t>
      </w:r>
    </w:p>
    <w:p w14:paraId="7627645E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9. Osoby, które wyraziły zgodę na przetwarzanie swoich danych osobowych, posiadają prawo do cofnięcia zgody</w:t>
      </w:r>
    </w:p>
    <w:p w14:paraId="60426B53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w dowolnym momencie bez wpływu na zgodność z prawem przetwarzania, którego dokonano na podstawie zgody przed jej cofnięciem.</w:t>
      </w:r>
    </w:p>
    <w:p w14:paraId="6F1C2EAF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10. Podanie danych osobowych jest wymagane przepisami prawa lub dobrowolne, ale niezbędne dla realizacji ustawowych zadań Administratora.</w:t>
      </w:r>
    </w:p>
    <w:p w14:paraId="2737E01E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11. Zebrane dane osobowe nie będą przetwarzane w sposób zautomatyzowany, w tym również w formie profilowania.</w:t>
      </w:r>
    </w:p>
    <w:p w14:paraId="259DB225" w14:textId="77777777" w:rsidR="005379B8" w:rsidRPr="005379B8" w:rsidRDefault="005379B8" w:rsidP="005379B8">
      <w:pPr>
        <w:jc w:val="both"/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12. Osoby, których dane są przetwarzane mają prawo do wniesienia skargi do organu nadzorczego na niezgodne z RODO przetwarzanie danych osobowych przez WFOŚiGW w Zielonej Górze. Organem właściwym do wniesienia skargi jest Prezes Urzędu Ochrony Danych Osobowych.</w:t>
      </w:r>
    </w:p>
    <w:p w14:paraId="3755A4D4" w14:textId="78E0CFF5" w:rsidR="005379B8" w:rsidRPr="005379B8" w:rsidRDefault="005379B8" w:rsidP="005379B8">
      <w:pPr>
        <w:rPr>
          <w:rFonts w:ascii="Arial" w:hAnsi="Arial" w:cs="Arial"/>
          <w:sz w:val="24"/>
          <w:szCs w:val="24"/>
        </w:rPr>
      </w:pPr>
      <w:r w:rsidRPr="005379B8">
        <w:rPr>
          <w:rFonts w:ascii="Arial" w:hAnsi="Arial" w:cs="Arial"/>
          <w:sz w:val="24"/>
          <w:szCs w:val="24"/>
        </w:rPr>
        <w:t>Urząd Ochrony Danych Osobowych</w:t>
      </w:r>
      <w:r>
        <w:rPr>
          <w:rFonts w:ascii="Arial" w:hAnsi="Arial" w:cs="Arial"/>
          <w:sz w:val="24"/>
          <w:szCs w:val="24"/>
        </w:rPr>
        <w:br/>
      </w:r>
      <w:r w:rsidRPr="005379B8">
        <w:rPr>
          <w:rFonts w:ascii="Arial" w:hAnsi="Arial" w:cs="Arial"/>
          <w:sz w:val="24"/>
          <w:szCs w:val="24"/>
        </w:rPr>
        <w:t>ul. Stawki 2</w:t>
      </w:r>
      <w:r>
        <w:rPr>
          <w:rFonts w:ascii="Arial" w:hAnsi="Arial" w:cs="Arial"/>
          <w:sz w:val="24"/>
          <w:szCs w:val="24"/>
        </w:rPr>
        <w:br/>
      </w:r>
      <w:r w:rsidRPr="005379B8">
        <w:rPr>
          <w:rFonts w:ascii="Arial" w:hAnsi="Arial" w:cs="Arial"/>
          <w:sz w:val="24"/>
          <w:szCs w:val="24"/>
        </w:rPr>
        <w:t>00-193 Warszawa</w:t>
      </w:r>
    </w:p>
    <w:sectPr w:rsidR="005379B8" w:rsidRPr="00537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4pt;height:14.25pt;visibility:visible;mso-wrap-style:square" o:bullet="t">
        <v:imagedata r:id="rId1" o:title=""/>
      </v:shape>
    </w:pict>
  </w:numPicBullet>
  <w:abstractNum w:abstractNumId="0" w15:restartNumberingAfterBreak="0">
    <w:nsid w:val="36C02800"/>
    <w:multiLevelType w:val="hybridMultilevel"/>
    <w:tmpl w:val="A81C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F035B"/>
    <w:multiLevelType w:val="hybridMultilevel"/>
    <w:tmpl w:val="DF60E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70828">
    <w:abstractNumId w:val="0"/>
  </w:num>
  <w:num w:numId="2" w16cid:durableId="95960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4A"/>
    <w:rsid w:val="00035F9E"/>
    <w:rsid w:val="00056EB1"/>
    <w:rsid w:val="001F5B38"/>
    <w:rsid w:val="002E0A3F"/>
    <w:rsid w:val="003F3059"/>
    <w:rsid w:val="004A14A0"/>
    <w:rsid w:val="005379B8"/>
    <w:rsid w:val="00645B2F"/>
    <w:rsid w:val="00753D43"/>
    <w:rsid w:val="008113A3"/>
    <w:rsid w:val="009452E6"/>
    <w:rsid w:val="00A61E3E"/>
    <w:rsid w:val="00E14C4A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7BC8"/>
  <w15:chartTrackingRefBased/>
  <w15:docId w15:val="{E02B87E6-C891-472F-89F5-3C010F8B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C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C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C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C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C4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45B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obiak@wfosgw.zgora.pl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1062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Sobiak</dc:creator>
  <cp:keywords/>
  <dc:description/>
  <cp:lastModifiedBy>Agnieszka Sobiak</cp:lastModifiedBy>
  <cp:revision>9</cp:revision>
  <dcterms:created xsi:type="dcterms:W3CDTF">2024-03-26T12:34:00Z</dcterms:created>
  <dcterms:modified xsi:type="dcterms:W3CDTF">2024-03-26T13:21:00Z</dcterms:modified>
</cp:coreProperties>
</file>